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B352C4" w:rsidRDefault="00591C8A" w:rsidP="0028046F">
      <w:pPr>
        <w:ind w:left="5664"/>
        <w:jc w:val="right"/>
        <w:rPr>
          <w:rFonts w:ascii="Cambria" w:hAnsi="Cambria" w:cs="Arial"/>
          <w:sz w:val="22"/>
          <w:szCs w:val="22"/>
        </w:rPr>
      </w:pPr>
      <w:r w:rsidRPr="00B352C4">
        <w:rPr>
          <w:rFonts w:ascii="Cambria" w:hAnsi="Cambria" w:cs="Arial"/>
          <w:sz w:val="22"/>
          <w:szCs w:val="22"/>
        </w:rPr>
        <w:t xml:space="preserve">Kielce, dn. </w:t>
      </w:r>
      <w:r w:rsidR="00251A1B" w:rsidRPr="00B352C4">
        <w:rPr>
          <w:rFonts w:ascii="Cambria" w:hAnsi="Cambria" w:cs="Arial"/>
          <w:sz w:val="22"/>
          <w:szCs w:val="22"/>
        </w:rPr>
        <w:t>13 stycznia</w:t>
      </w:r>
      <w:r w:rsidRPr="00B352C4">
        <w:rPr>
          <w:rFonts w:ascii="Cambria" w:hAnsi="Cambria" w:cs="Arial"/>
          <w:sz w:val="22"/>
          <w:szCs w:val="22"/>
        </w:rPr>
        <w:t xml:space="preserve"> 20</w:t>
      </w:r>
      <w:r w:rsidR="00A7235E">
        <w:rPr>
          <w:rFonts w:ascii="Cambria" w:hAnsi="Cambria" w:cs="Arial"/>
          <w:sz w:val="22"/>
          <w:szCs w:val="22"/>
        </w:rPr>
        <w:t>21</w:t>
      </w:r>
      <w:r w:rsidRPr="00B352C4">
        <w:rPr>
          <w:rFonts w:ascii="Cambria" w:hAnsi="Cambria" w:cs="Arial"/>
          <w:sz w:val="22"/>
          <w:szCs w:val="22"/>
        </w:rPr>
        <w:t xml:space="preserve"> r.</w:t>
      </w:r>
    </w:p>
    <w:p w:rsidR="00591C8A" w:rsidRPr="00B352C4" w:rsidRDefault="00591C8A" w:rsidP="00AA2363">
      <w:pPr>
        <w:rPr>
          <w:rFonts w:ascii="Cambria" w:hAnsi="Cambria" w:cs="Arial"/>
          <w:b/>
        </w:rPr>
      </w:pPr>
    </w:p>
    <w:p w:rsidR="00591C8A" w:rsidRPr="00B352C4" w:rsidRDefault="00591C8A" w:rsidP="00882674">
      <w:pPr>
        <w:jc w:val="center"/>
        <w:rPr>
          <w:rFonts w:ascii="Cambria" w:hAnsi="Cambria" w:cs="Arial"/>
          <w:b/>
          <w:sz w:val="22"/>
          <w:szCs w:val="22"/>
        </w:rPr>
      </w:pPr>
      <w:r w:rsidRPr="00B352C4">
        <w:rPr>
          <w:rFonts w:ascii="Cambria" w:hAnsi="Cambria" w:cs="Arial"/>
          <w:b/>
          <w:sz w:val="22"/>
          <w:szCs w:val="22"/>
        </w:rPr>
        <w:t xml:space="preserve">Informacja dla Wykonawców nr </w:t>
      </w:r>
      <w:r w:rsidR="00A37D44" w:rsidRPr="00B352C4">
        <w:rPr>
          <w:rFonts w:ascii="Cambria" w:hAnsi="Cambria" w:cs="Arial"/>
          <w:b/>
          <w:sz w:val="22"/>
          <w:szCs w:val="22"/>
        </w:rPr>
        <w:t>1</w:t>
      </w:r>
      <w:r w:rsidR="00B352C4" w:rsidRPr="00B352C4">
        <w:rPr>
          <w:rFonts w:ascii="Cambria" w:hAnsi="Cambria" w:cs="Arial"/>
          <w:b/>
          <w:sz w:val="22"/>
          <w:szCs w:val="22"/>
        </w:rPr>
        <w:t xml:space="preserve"> i zmiana w treści Zaproszenia</w:t>
      </w:r>
    </w:p>
    <w:p w:rsidR="00591C8A" w:rsidRPr="00B352C4" w:rsidRDefault="00591C8A" w:rsidP="00882674">
      <w:pPr>
        <w:jc w:val="center"/>
        <w:rPr>
          <w:rFonts w:ascii="Cambria" w:hAnsi="Cambria" w:cs="Arial"/>
          <w:b/>
          <w:sz w:val="22"/>
          <w:szCs w:val="22"/>
        </w:rPr>
      </w:pPr>
    </w:p>
    <w:p w:rsidR="00AE3FB2" w:rsidRPr="00B352C4" w:rsidRDefault="00591C8A" w:rsidP="00AE3FB2">
      <w:pPr>
        <w:spacing w:after="120"/>
        <w:jc w:val="both"/>
        <w:rPr>
          <w:rFonts w:ascii="Cambria" w:hAnsi="Cambria"/>
          <w:b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 xml:space="preserve">Dotyczy: postępowania </w:t>
      </w:r>
      <w:r w:rsidR="00D97700" w:rsidRPr="00B352C4">
        <w:rPr>
          <w:rFonts w:ascii="Cambria" w:hAnsi="Cambria"/>
          <w:sz w:val="22"/>
          <w:szCs w:val="22"/>
        </w:rPr>
        <w:t>pn.:</w:t>
      </w:r>
      <w:r w:rsidR="00642E91" w:rsidRPr="00B352C4">
        <w:rPr>
          <w:rFonts w:ascii="Cambria" w:hAnsi="Cambria"/>
          <w:sz w:val="22"/>
          <w:szCs w:val="22"/>
        </w:rPr>
        <w:t xml:space="preserve"> </w:t>
      </w:r>
      <w:r w:rsidR="00AE3FB2" w:rsidRPr="00B352C4">
        <w:rPr>
          <w:rFonts w:ascii="Cambria" w:hAnsi="Cambria"/>
          <w:b/>
          <w:sz w:val="22"/>
          <w:szCs w:val="22"/>
        </w:rPr>
        <w:t>„</w:t>
      </w:r>
      <w:r w:rsidR="00F131A2" w:rsidRPr="00B352C4">
        <w:rPr>
          <w:rFonts w:ascii="Cambria" w:hAnsi="Cambria"/>
          <w:b/>
          <w:sz w:val="22"/>
          <w:szCs w:val="22"/>
        </w:rPr>
        <w:t>Usługa transportowa uczn</w:t>
      </w:r>
      <w:r w:rsidR="00BF4C36" w:rsidRPr="00B352C4">
        <w:rPr>
          <w:rFonts w:ascii="Cambria" w:hAnsi="Cambria"/>
          <w:b/>
          <w:sz w:val="22"/>
          <w:szCs w:val="22"/>
        </w:rPr>
        <w:t>iów i opiekunów Szkół w Nowym Mieście</w:t>
      </w:r>
      <w:r w:rsidR="00F131A2" w:rsidRPr="00B352C4">
        <w:rPr>
          <w:rFonts w:ascii="Cambria" w:hAnsi="Cambria"/>
          <w:b/>
          <w:sz w:val="22"/>
          <w:szCs w:val="22"/>
        </w:rPr>
        <w:t xml:space="preserve"> Zakładu Doskonalenia Zawodowego </w:t>
      </w:r>
      <w:r w:rsidR="00BF4C36" w:rsidRPr="00B352C4">
        <w:rPr>
          <w:rFonts w:ascii="Cambria" w:hAnsi="Cambria"/>
          <w:b/>
          <w:sz w:val="22"/>
          <w:szCs w:val="22"/>
        </w:rPr>
        <w:t>w Kielcach na rok 2021</w:t>
      </w:r>
      <w:r w:rsidR="00F131A2" w:rsidRPr="00B352C4">
        <w:rPr>
          <w:rFonts w:ascii="Cambria" w:hAnsi="Cambria"/>
          <w:b/>
          <w:sz w:val="22"/>
          <w:szCs w:val="22"/>
        </w:rPr>
        <w:t>"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Zamawiający w związku z zadanym pytaniem udziela wyjaśnień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  <w:highlight w:val="yellow"/>
        </w:rPr>
        <w:t>Pytanie:</w:t>
      </w:r>
    </w:p>
    <w:p w:rsidR="00D97700" w:rsidRPr="00B352C4" w:rsidRDefault="00D97700" w:rsidP="00D97700">
      <w:pPr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„Czy zadania od 18 do 20 są to kursy w jedną stronę? Tylko przewóz Nowe Miasto - Kielce, bez powrotu?”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  <w:highlight w:val="yellow"/>
        </w:rPr>
        <w:t>Odpowiedź: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Zamawiający informuje</w:t>
      </w:r>
      <w:r w:rsidRPr="00B352C4">
        <w:rPr>
          <w:rFonts w:ascii="Cambria" w:hAnsi="Cambria"/>
          <w:sz w:val="22"/>
          <w:szCs w:val="22"/>
        </w:rPr>
        <w:t xml:space="preserve">, </w:t>
      </w:r>
      <w:r w:rsidRPr="00B352C4">
        <w:rPr>
          <w:rFonts w:ascii="Cambria" w:hAnsi="Cambria"/>
          <w:sz w:val="22"/>
          <w:szCs w:val="22"/>
        </w:rPr>
        <w:t xml:space="preserve">że zadania od 18 do 20 to kursy </w:t>
      </w:r>
      <w:r w:rsidR="00B352C4" w:rsidRPr="00B352C4">
        <w:rPr>
          <w:rFonts w:ascii="Cambria" w:hAnsi="Cambria"/>
          <w:sz w:val="22"/>
          <w:szCs w:val="22"/>
        </w:rPr>
        <w:t>w obie strony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Zamawiający dokonuje zmiany treści Zaproszenia w ten sposób, że: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D97700" w:rsidRPr="00B352C4" w:rsidRDefault="00B352C4" w:rsidP="00D97700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1.</w:t>
      </w:r>
      <w:r w:rsidR="00D97700" w:rsidRPr="00B352C4">
        <w:rPr>
          <w:rFonts w:ascii="Cambria" w:hAnsi="Cambria"/>
          <w:sz w:val="22"/>
          <w:szCs w:val="22"/>
        </w:rPr>
        <w:tab/>
        <w:t>W Załączniku nr 1 do Zaproszenia – Charakterystyce przedmiotu zamówienia – wprowadza się następujące zmiany:</w:t>
      </w:r>
    </w:p>
    <w:p w:rsidR="00D97700" w:rsidRPr="0088744C" w:rsidRDefault="00D97700" w:rsidP="00D97700">
      <w:pPr>
        <w:jc w:val="both"/>
        <w:rPr>
          <w:rFonts w:ascii="Cambria" w:hAnsi="Cambria"/>
          <w:b/>
          <w:sz w:val="22"/>
          <w:szCs w:val="22"/>
        </w:rPr>
      </w:pPr>
    </w:p>
    <w:p w:rsidR="00D97700" w:rsidRPr="0088744C" w:rsidRDefault="00D97700" w:rsidP="00D97700">
      <w:pPr>
        <w:jc w:val="both"/>
        <w:rPr>
          <w:rFonts w:ascii="Cambria" w:hAnsi="Cambria"/>
          <w:b/>
          <w:sz w:val="22"/>
          <w:szCs w:val="22"/>
        </w:rPr>
      </w:pPr>
      <w:r w:rsidRPr="0088744C">
        <w:rPr>
          <w:rFonts w:ascii="Cambria" w:hAnsi="Cambria"/>
          <w:b/>
          <w:sz w:val="22"/>
          <w:szCs w:val="22"/>
        </w:rPr>
        <w:t>Było:</w:t>
      </w:r>
    </w:p>
    <w:p w:rsidR="00B352C4" w:rsidRPr="0088744C" w:rsidRDefault="00B352C4" w:rsidP="00D97700">
      <w:pPr>
        <w:jc w:val="both"/>
        <w:rPr>
          <w:rFonts w:ascii="Cambria" w:hAnsi="Cambria"/>
          <w:b/>
          <w:sz w:val="22"/>
          <w:szCs w:val="22"/>
        </w:rPr>
      </w:pPr>
    </w:p>
    <w:p w:rsidR="00B352C4" w:rsidRPr="0088744C" w:rsidRDefault="00B352C4" w:rsidP="00B352C4">
      <w:pPr>
        <w:jc w:val="both"/>
        <w:rPr>
          <w:rFonts w:ascii="Cambria" w:hAnsi="Cambria"/>
          <w:b/>
          <w:sz w:val="18"/>
          <w:szCs w:val="18"/>
        </w:rPr>
      </w:pPr>
      <w:r w:rsidRPr="0088744C">
        <w:rPr>
          <w:rFonts w:ascii="Cambria" w:hAnsi="Cambria"/>
          <w:b/>
          <w:sz w:val="18"/>
          <w:szCs w:val="18"/>
          <w:highlight w:val="yellow"/>
        </w:rPr>
        <w:t>ZADANIE NR 18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 xml:space="preserve">Usługa transportowa Nowe Miasto –Kielce /Bukówka z postojem ok 5 </w:t>
      </w:r>
      <w:proofErr w:type="spellStart"/>
      <w:r w:rsidRPr="00B352C4">
        <w:rPr>
          <w:rFonts w:ascii="Cambria" w:hAnsi="Cambria"/>
          <w:sz w:val="22"/>
          <w:szCs w:val="22"/>
        </w:rPr>
        <w:t>godz</w:t>
      </w:r>
      <w:proofErr w:type="spellEnd"/>
      <w:r w:rsidRPr="00B352C4">
        <w:rPr>
          <w:rFonts w:ascii="Cambria" w:hAnsi="Cambria"/>
          <w:sz w:val="22"/>
          <w:szCs w:val="22"/>
        </w:rPr>
        <w:t>: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Bus do 20 miejsc nie wliczając kierowcy - Należy podać cenę brutto za usługę</w:t>
      </w:r>
    </w:p>
    <w:p w:rsidR="00B352C4" w:rsidRPr="0088744C" w:rsidRDefault="00B352C4" w:rsidP="00B352C4">
      <w:pPr>
        <w:jc w:val="both"/>
        <w:rPr>
          <w:rFonts w:ascii="Cambria" w:hAnsi="Cambria"/>
          <w:b/>
          <w:sz w:val="18"/>
          <w:szCs w:val="18"/>
        </w:rPr>
      </w:pPr>
      <w:r w:rsidRPr="0088744C">
        <w:rPr>
          <w:rFonts w:ascii="Cambria" w:hAnsi="Cambria"/>
          <w:b/>
          <w:sz w:val="18"/>
          <w:szCs w:val="18"/>
          <w:highlight w:val="yellow"/>
        </w:rPr>
        <w:t>ZADANIE NR 19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 xml:space="preserve">Usługa transportowa Nowe Miasto –Kielce/Bukówka z postojem ok 5 </w:t>
      </w:r>
      <w:proofErr w:type="spellStart"/>
      <w:r w:rsidRPr="00B352C4">
        <w:rPr>
          <w:rFonts w:ascii="Cambria" w:hAnsi="Cambria"/>
          <w:sz w:val="22"/>
          <w:szCs w:val="22"/>
        </w:rPr>
        <w:t>godz</w:t>
      </w:r>
      <w:proofErr w:type="spellEnd"/>
      <w:r w:rsidRPr="00B352C4">
        <w:rPr>
          <w:rFonts w:ascii="Cambria" w:hAnsi="Cambria"/>
          <w:sz w:val="22"/>
          <w:szCs w:val="22"/>
        </w:rPr>
        <w:t>: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Autobus do 30 miejsc nie wliczając kierowcy - Należy podać cenę brutto za usługę</w:t>
      </w:r>
    </w:p>
    <w:p w:rsidR="00B352C4" w:rsidRPr="0088744C" w:rsidRDefault="00B352C4" w:rsidP="00B352C4">
      <w:pPr>
        <w:jc w:val="both"/>
        <w:rPr>
          <w:rFonts w:ascii="Cambria" w:hAnsi="Cambria"/>
          <w:b/>
          <w:sz w:val="18"/>
          <w:szCs w:val="18"/>
        </w:rPr>
      </w:pPr>
      <w:r w:rsidRPr="0088744C">
        <w:rPr>
          <w:rFonts w:ascii="Cambria" w:hAnsi="Cambria"/>
          <w:b/>
          <w:sz w:val="18"/>
          <w:szCs w:val="18"/>
          <w:highlight w:val="yellow"/>
        </w:rPr>
        <w:t>ZADANIE NR 20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 xml:space="preserve">Usługa transportowa Nowe Miasto –Kielce/Bukówka z postojem ok 5 </w:t>
      </w:r>
      <w:proofErr w:type="spellStart"/>
      <w:r w:rsidRPr="00B352C4">
        <w:rPr>
          <w:rFonts w:ascii="Cambria" w:hAnsi="Cambria"/>
          <w:sz w:val="22"/>
          <w:szCs w:val="22"/>
        </w:rPr>
        <w:t>godz</w:t>
      </w:r>
      <w:proofErr w:type="spellEnd"/>
      <w:r w:rsidRPr="00B352C4">
        <w:rPr>
          <w:rFonts w:ascii="Cambria" w:hAnsi="Cambria"/>
          <w:sz w:val="22"/>
          <w:szCs w:val="22"/>
        </w:rPr>
        <w:t>:</w:t>
      </w:r>
    </w:p>
    <w:p w:rsidR="00D97700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Autokar do 55 miejsc nie wliczając kierowcy -  Należy podać cenę brutto za usługę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</w:p>
    <w:p w:rsidR="00D97700" w:rsidRPr="0088744C" w:rsidRDefault="00D97700" w:rsidP="00D97700">
      <w:pPr>
        <w:jc w:val="both"/>
        <w:rPr>
          <w:rFonts w:ascii="Cambria" w:hAnsi="Cambria"/>
          <w:b/>
          <w:sz w:val="22"/>
          <w:szCs w:val="22"/>
        </w:rPr>
      </w:pPr>
      <w:r w:rsidRPr="0088744C">
        <w:rPr>
          <w:rFonts w:ascii="Cambria" w:hAnsi="Cambria"/>
          <w:b/>
          <w:sz w:val="22"/>
          <w:szCs w:val="22"/>
        </w:rPr>
        <w:t>Jest:</w:t>
      </w: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B352C4" w:rsidRPr="0088744C" w:rsidRDefault="00B352C4" w:rsidP="00B352C4">
      <w:pPr>
        <w:jc w:val="both"/>
        <w:rPr>
          <w:rFonts w:ascii="Cambria" w:hAnsi="Cambria"/>
          <w:b/>
          <w:sz w:val="18"/>
          <w:szCs w:val="18"/>
        </w:rPr>
      </w:pPr>
      <w:r w:rsidRPr="0088744C">
        <w:rPr>
          <w:rFonts w:ascii="Cambria" w:hAnsi="Cambria"/>
          <w:b/>
          <w:sz w:val="18"/>
          <w:szCs w:val="18"/>
          <w:highlight w:val="yellow"/>
        </w:rPr>
        <w:t>ZADANIE NR 18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9508C2">
        <w:rPr>
          <w:rFonts w:ascii="Cambria" w:hAnsi="Cambria"/>
          <w:sz w:val="22"/>
          <w:szCs w:val="22"/>
          <w:u w:val="single"/>
        </w:rPr>
        <w:t xml:space="preserve">Usługa transportowa Nowe Miasto –Kielce /Bukówka </w:t>
      </w:r>
      <w:r w:rsidRPr="009508C2">
        <w:rPr>
          <w:rFonts w:ascii="Cambria" w:hAnsi="Cambria"/>
          <w:sz w:val="22"/>
          <w:szCs w:val="22"/>
          <w:u w:val="single"/>
        </w:rPr>
        <w:t>i z powrotem</w:t>
      </w:r>
      <w:r w:rsidRPr="00B352C4">
        <w:rPr>
          <w:rFonts w:ascii="Cambria" w:hAnsi="Cambria"/>
          <w:sz w:val="22"/>
          <w:szCs w:val="22"/>
        </w:rPr>
        <w:t xml:space="preserve"> </w:t>
      </w:r>
      <w:r w:rsidRPr="00B352C4">
        <w:rPr>
          <w:rFonts w:ascii="Cambria" w:hAnsi="Cambria"/>
          <w:sz w:val="22"/>
          <w:szCs w:val="22"/>
        </w:rPr>
        <w:t xml:space="preserve">z postojem ok 5 </w:t>
      </w:r>
      <w:proofErr w:type="spellStart"/>
      <w:r w:rsidRPr="00B352C4">
        <w:rPr>
          <w:rFonts w:ascii="Cambria" w:hAnsi="Cambria"/>
          <w:sz w:val="22"/>
          <w:szCs w:val="22"/>
        </w:rPr>
        <w:t>godz</w:t>
      </w:r>
      <w:proofErr w:type="spellEnd"/>
      <w:r w:rsidRPr="00B352C4">
        <w:rPr>
          <w:rFonts w:ascii="Cambria" w:hAnsi="Cambria"/>
          <w:sz w:val="22"/>
          <w:szCs w:val="22"/>
        </w:rPr>
        <w:t>:</w:t>
      </w:r>
    </w:p>
    <w:p w:rsidR="00B352C4" w:rsidRPr="0088744C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88744C">
        <w:rPr>
          <w:rFonts w:ascii="Cambria" w:hAnsi="Cambria"/>
          <w:sz w:val="22"/>
          <w:szCs w:val="22"/>
        </w:rPr>
        <w:t>Bus do 20 miejsc nie wliczając kierowcy - Należy podać cenę brutto za usługę</w:t>
      </w:r>
    </w:p>
    <w:p w:rsidR="00B352C4" w:rsidRPr="0088744C" w:rsidRDefault="00B352C4" w:rsidP="00B352C4">
      <w:pPr>
        <w:jc w:val="both"/>
        <w:rPr>
          <w:rFonts w:ascii="Cambria" w:hAnsi="Cambria"/>
          <w:b/>
          <w:sz w:val="18"/>
          <w:szCs w:val="18"/>
        </w:rPr>
      </w:pPr>
      <w:r w:rsidRPr="0088744C">
        <w:rPr>
          <w:rFonts w:ascii="Cambria" w:hAnsi="Cambria"/>
          <w:b/>
          <w:sz w:val="18"/>
          <w:szCs w:val="18"/>
          <w:highlight w:val="yellow"/>
        </w:rPr>
        <w:t>ZADANIE NR 19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9508C2">
        <w:rPr>
          <w:rFonts w:ascii="Cambria" w:hAnsi="Cambria"/>
          <w:sz w:val="22"/>
          <w:szCs w:val="22"/>
          <w:u w:val="single"/>
        </w:rPr>
        <w:t xml:space="preserve">Usługa transportowa Nowe Miasto –Kielce/Bukówka </w:t>
      </w:r>
      <w:r w:rsidRPr="009508C2">
        <w:rPr>
          <w:rFonts w:ascii="Cambria" w:hAnsi="Cambria"/>
          <w:sz w:val="22"/>
          <w:szCs w:val="22"/>
          <w:u w:val="single"/>
        </w:rPr>
        <w:t>i z powrotem</w:t>
      </w:r>
      <w:r w:rsidRPr="00B352C4">
        <w:rPr>
          <w:rFonts w:ascii="Cambria" w:hAnsi="Cambria"/>
          <w:sz w:val="22"/>
          <w:szCs w:val="22"/>
        </w:rPr>
        <w:t xml:space="preserve"> </w:t>
      </w:r>
      <w:r w:rsidRPr="00B352C4">
        <w:rPr>
          <w:rFonts w:ascii="Cambria" w:hAnsi="Cambria"/>
          <w:sz w:val="22"/>
          <w:szCs w:val="22"/>
        </w:rPr>
        <w:t xml:space="preserve">z postojem ok 5 </w:t>
      </w:r>
      <w:proofErr w:type="spellStart"/>
      <w:r w:rsidRPr="00B352C4">
        <w:rPr>
          <w:rFonts w:ascii="Cambria" w:hAnsi="Cambria"/>
          <w:sz w:val="22"/>
          <w:szCs w:val="22"/>
        </w:rPr>
        <w:t>godz</w:t>
      </w:r>
      <w:proofErr w:type="spellEnd"/>
      <w:r w:rsidRPr="00B352C4">
        <w:rPr>
          <w:rFonts w:ascii="Cambria" w:hAnsi="Cambria"/>
          <w:sz w:val="22"/>
          <w:szCs w:val="22"/>
        </w:rPr>
        <w:t>: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Autobus do 30 miejsc nie wliczając kierowcy - Należy podać cenę brutto za usługę</w:t>
      </w:r>
    </w:p>
    <w:p w:rsidR="00B352C4" w:rsidRPr="0088744C" w:rsidRDefault="00B352C4" w:rsidP="00B352C4">
      <w:pPr>
        <w:jc w:val="both"/>
        <w:rPr>
          <w:rFonts w:ascii="Cambria" w:hAnsi="Cambria"/>
          <w:b/>
          <w:sz w:val="18"/>
          <w:szCs w:val="18"/>
        </w:rPr>
      </w:pPr>
      <w:r w:rsidRPr="0088744C">
        <w:rPr>
          <w:rFonts w:ascii="Cambria" w:hAnsi="Cambria"/>
          <w:b/>
          <w:sz w:val="18"/>
          <w:szCs w:val="18"/>
          <w:highlight w:val="yellow"/>
        </w:rPr>
        <w:t>ZADANIE NR 20</w:t>
      </w:r>
    </w:p>
    <w:p w:rsidR="00B352C4" w:rsidRPr="00B352C4" w:rsidRDefault="00B352C4" w:rsidP="00B352C4">
      <w:pPr>
        <w:jc w:val="both"/>
        <w:rPr>
          <w:rFonts w:ascii="Cambria" w:hAnsi="Cambria"/>
          <w:sz w:val="22"/>
          <w:szCs w:val="22"/>
        </w:rPr>
      </w:pPr>
      <w:bookmarkStart w:id="0" w:name="_GoBack"/>
      <w:r w:rsidRPr="009508C2">
        <w:rPr>
          <w:rFonts w:ascii="Cambria" w:hAnsi="Cambria"/>
          <w:sz w:val="22"/>
          <w:szCs w:val="22"/>
          <w:u w:val="single"/>
        </w:rPr>
        <w:t xml:space="preserve">Usługa transportowa Nowe Miasto –Kielce/Bukówka </w:t>
      </w:r>
      <w:r w:rsidRPr="009508C2">
        <w:rPr>
          <w:rFonts w:ascii="Cambria" w:hAnsi="Cambria"/>
          <w:sz w:val="22"/>
          <w:szCs w:val="22"/>
          <w:u w:val="single"/>
        </w:rPr>
        <w:t>i z powrotem</w:t>
      </w:r>
      <w:r w:rsidRPr="00B352C4">
        <w:rPr>
          <w:rFonts w:ascii="Cambria" w:hAnsi="Cambria"/>
          <w:sz w:val="22"/>
          <w:szCs w:val="22"/>
        </w:rPr>
        <w:t xml:space="preserve"> </w:t>
      </w:r>
      <w:bookmarkEnd w:id="0"/>
      <w:r w:rsidRPr="00B352C4">
        <w:rPr>
          <w:rFonts w:ascii="Cambria" w:hAnsi="Cambria"/>
          <w:sz w:val="22"/>
          <w:szCs w:val="22"/>
        </w:rPr>
        <w:t xml:space="preserve">z postojem ok 5 </w:t>
      </w:r>
      <w:proofErr w:type="spellStart"/>
      <w:r w:rsidRPr="00B352C4">
        <w:rPr>
          <w:rFonts w:ascii="Cambria" w:hAnsi="Cambria"/>
          <w:sz w:val="22"/>
          <w:szCs w:val="22"/>
        </w:rPr>
        <w:t>godz</w:t>
      </w:r>
      <w:proofErr w:type="spellEnd"/>
      <w:r w:rsidRPr="00B352C4">
        <w:rPr>
          <w:rFonts w:ascii="Cambria" w:hAnsi="Cambria"/>
          <w:sz w:val="22"/>
          <w:szCs w:val="22"/>
        </w:rPr>
        <w:t>:</w:t>
      </w:r>
    </w:p>
    <w:p w:rsidR="00077562" w:rsidRPr="00B352C4" w:rsidRDefault="00B352C4" w:rsidP="00882674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Autokar do 55 miejsc nie wliczając kierowcy -  Należy podać cenę brutto za usługę</w:t>
      </w:r>
    </w:p>
    <w:p w:rsidR="00077562" w:rsidRPr="00B352C4" w:rsidRDefault="00077562" w:rsidP="00882674">
      <w:pPr>
        <w:jc w:val="both"/>
        <w:rPr>
          <w:rFonts w:ascii="Cambria" w:hAnsi="Cambria"/>
          <w:sz w:val="22"/>
          <w:szCs w:val="22"/>
        </w:rPr>
      </w:pPr>
    </w:p>
    <w:p w:rsidR="00CF145F" w:rsidRPr="00B352C4" w:rsidRDefault="0028046F" w:rsidP="0028046F">
      <w:pPr>
        <w:ind w:right="-1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2.</w:t>
      </w:r>
      <w:r>
        <w:rPr>
          <w:rFonts w:ascii="Cambria" w:hAnsi="Cambria"/>
          <w:sz w:val="22"/>
          <w:szCs w:val="22"/>
        </w:rPr>
        <w:tab/>
      </w:r>
      <w:r w:rsidR="00591C8A" w:rsidRPr="00B352C4">
        <w:rPr>
          <w:rFonts w:ascii="Cambria" w:hAnsi="Cambria"/>
          <w:sz w:val="22"/>
          <w:szCs w:val="22"/>
        </w:rPr>
        <w:t xml:space="preserve">Powyższa zmiana treści </w:t>
      </w:r>
      <w:r w:rsidR="00642E91" w:rsidRPr="00B352C4">
        <w:rPr>
          <w:rFonts w:ascii="Cambria" w:hAnsi="Cambria"/>
          <w:sz w:val="22"/>
          <w:szCs w:val="22"/>
        </w:rPr>
        <w:t>Zaproszenia</w:t>
      </w:r>
      <w:r w:rsidR="00591C8A" w:rsidRPr="00B352C4">
        <w:rPr>
          <w:rFonts w:ascii="Cambria" w:hAnsi="Cambria"/>
          <w:sz w:val="22"/>
          <w:szCs w:val="22"/>
        </w:rPr>
        <w:t xml:space="preserve"> stanowi jej integralną część </w:t>
      </w:r>
      <w:r w:rsidR="00591C8A" w:rsidRPr="00B352C4">
        <w:rPr>
          <w:rFonts w:ascii="Cambria" w:hAnsi="Cambria"/>
          <w:sz w:val="22"/>
          <w:szCs w:val="22"/>
          <w:u w:val="single"/>
        </w:rPr>
        <w:t xml:space="preserve">i </w:t>
      </w:r>
      <w:r w:rsidR="00510C3E" w:rsidRPr="00B352C4">
        <w:rPr>
          <w:rFonts w:ascii="Cambria" w:hAnsi="Cambria"/>
          <w:sz w:val="22"/>
          <w:szCs w:val="22"/>
          <w:u w:val="single"/>
        </w:rPr>
        <w:t xml:space="preserve">nie </w:t>
      </w:r>
      <w:r w:rsidR="00591C8A" w:rsidRPr="00B352C4">
        <w:rPr>
          <w:rFonts w:ascii="Cambria" w:hAnsi="Cambria"/>
          <w:sz w:val="22"/>
          <w:szCs w:val="22"/>
          <w:u w:val="single"/>
        </w:rPr>
        <w:t>powoduje przedłużeni</w:t>
      </w:r>
      <w:r w:rsidR="00510C3E" w:rsidRPr="00B352C4">
        <w:rPr>
          <w:rFonts w:ascii="Cambria" w:hAnsi="Cambria"/>
          <w:sz w:val="22"/>
          <w:szCs w:val="22"/>
          <w:u w:val="single"/>
        </w:rPr>
        <w:t>a</w:t>
      </w:r>
      <w:r w:rsidR="00591C8A" w:rsidRPr="00B352C4">
        <w:rPr>
          <w:rFonts w:ascii="Cambria" w:hAnsi="Cambria"/>
          <w:sz w:val="22"/>
          <w:szCs w:val="22"/>
          <w:u w:val="single"/>
        </w:rPr>
        <w:t xml:space="preserve"> terminu składania i otwarcia ofert. </w:t>
      </w:r>
    </w:p>
    <w:p w:rsidR="00286823" w:rsidRPr="00B352C4" w:rsidRDefault="00286823" w:rsidP="00CF145F">
      <w:pPr>
        <w:rPr>
          <w:rFonts w:ascii="Cambria" w:hAnsi="Cambria"/>
          <w:b/>
          <w:sz w:val="22"/>
          <w:szCs w:val="22"/>
        </w:rPr>
      </w:pPr>
    </w:p>
    <w:p w:rsidR="00286823" w:rsidRPr="00B352C4" w:rsidRDefault="0088744C" w:rsidP="0088744C">
      <w:pPr>
        <w:ind w:left="5245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</w:t>
      </w:r>
      <w:r w:rsidR="00286823" w:rsidRPr="00B352C4">
        <w:rPr>
          <w:rFonts w:ascii="Cambria" w:hAnsi="Cambria"/>
          <w:b/>
          <w:sz w:val="22"/>
          <w:szCs w:val="22"/>
        </w:rPr>
        <w:t xml:space="preserve">  </w:t>
      </w:r>
      <w:r w:rsidR="00422CF5" w:rsidRPr="00B352C4">
        <w:rPr>
          <w:rFonts w:ascii="Cambria" w:hAnsi="Cambria"/>
          <w:b/>
          <w:sz w:val="22"/>
          <w:szCs w:val="22"/>
        </w:rPr>
        <w:t xml:space="preserve">Joanna </w:t>
      </w:r>
      <w:proofErr w:type="spellStart"/>
      <w:r w:rsidR="00422CF5" w:rsidRPr="00B352C4">
        <w:rPr>
          <w:rFonts w:ascii="Cambria" w:hAnsi="Cambria"/>
          <w:b/>
          <w:sz w:val="22"/>
          <w:szCs w:val="22"/>
        </w:rPr>
        <w:t>Kaśków</w:t>
      </w:r>
      <w:proofErr w:type="spellEnd"/>
    </w:p>
    <w:p w:rsidR="00286823" w:rsidRPr="00B352C4" w:rsidRDefault="00B352C4" w:rsidP="00B352C4">
      <w:pPr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</w:t>
      </w:r>
      <w:r w:rsidR="00422CF5" w:rsidRPr="00B352C4">
        <w:rPr>
          <w:rFonts w:ascii="Cambria" w:hAnsi="Cambria"/>
          <w:sz w:val="22"/>
          <w:szCs w:val="22"/>
        </w:rPr>
        <w:t>Starszy referent</w:t>
      </w:r>
      <w:r w:rsidR="00286823" w:rsidRPr="00B352C4">
        <w:rPr>
          <w:rFonts w:ascii="Cambria" w:hAnsi="Cambria"/>
          <w:sz w:val="22"/>
          <w:szCs w:val="22"/>
        </w:rPr>
        <w:t xml:space="preserve"> ds. zamówień publicznych </w:t>
      </w:r>
      <w:r w:rsidR="00286823" w:rsidRPr="00B352C4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</w:t>
      </w:r>
      <w:r w:rsidR="00286823" w:rsidRPr="00B352C4">
        <w:rPr>
          <w:rFonts w:ascii="Cambria" w:hAnsi="Cambria"/>
          <w:sz w:val="22"/>
          <w:szCs w:val="22"/>
        </w:rPr>
        <w:t>i kontraktowania wydatków</w:t>
      </w:r>
    </w:p>
    <w:sectPr w:rsidR="00286823" w:rsidRPr="00B352C4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EB" w:rsidRDefault="001F10EB" w:rsidP="001D328D">
      <w:r>
        <w:separator/>
      </w:r>
    </w:p>
  </w:endnote>
  <w:endnote w:type="continuationSeparator" w:id="0">
    <w:p w:rsidR="001F10EB" w:rsidRDefault="001F10EB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EB" w:rsidRDefault="001F10EB" w:rsidP="001D328D">
      <w:r>
        <w:separator/>
      </w:r>
    </w:p>
  </w:footnote>
  <w:footnote w:type="continuationSeparator" w:id="0">
    <w:p w:rsidR="001F10EB" w:rsidRDefault="001F10EB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AE3FB2" w:rsidRDefault="00AE3FB2" w:rsidP="00AE3FB2">
    <w:pPr>
      <w:pStyle w:val="Nagwek"/>
      <w:tabs>
        <w:tab w:val="clear" w:pos="4536"/>
        <w:tab w:val="clear" w:pos="9072"/>
        <w:tab w:val="left" w:pos="2580"/>
      </w:tabs>
    </w:pPr>
    <w:r>
      <w:tab/>
    </w:r>
    <w:r w:rsidRPr="00AE3FB2">
      <w:rPr>
        <w:noProof/>
      </w:rPr>
      <w:drawing>
        <wp:inline distT="0" distB="0" distL="0" distR="0">
          <wp:extent cx="5760720" cy="758924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5BE"/>
    <w:multiLevelType w:val="hybridMultilevel"/>
    <w:tmpl w:val="CE56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62DF"/>
    <w:multiLevelType w:val="hybridMultilevel"/>
    <w:tmpl w:val="A4C22992"/>
    <w:lvl w:ilvl="0" w:tplc="30DAA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35326"/>
    <w:rsid w:val="00077562"/>
    <w:rsid w:val="000E35F7"/>
    <w:rsid w:val="00116B28"/>
    <w:rsid w:val="00155300"/>
    <w:rsid w:val="001D328D"/>
    <w:rsid w:val="001F10EB"/>
    <w:rsid w:val="00251A1B"/>
    <w:rsid w:val="002721EE"/>
    <w:rsid w:val="0028046F"/>
    <w:rsid w:val="00286823"/>
    <w:rsid w:val="0030468B"/>
    <w:rsid w:val="00337726"/>
    <w:rsid w:val="00365D57"/>
    <w:rsid w:val="003F462D"/>
    <w:rsid w:val="00422CF5"/>
    <w:rsid w:val="004C4ED0"/>
    <w:rsid w:val="004C7EB7"/>
    <w:rsid w:val="004F02A7"/>
    <w:rsid w:val="004F3273"/>
    <w:rsid w:val="00510C3E"/>
    <w:rsid w:val="00526A62"/>
    <w:rsid w:val="005304DD"/>
    <w:rsid w:val="005476A3"/>
    <w:rsid w:val="00591C8A"/>
    <w:rsid w:val="005B26A8"/>
    <w:rsid w:val="005D76FA"/>
    <w:rsid w:val="00642E91"/>
    <w:rsid w:val="007A049F"/>
    <w:rsid w:val="008273AB"/>
    <w:rsid w:val="0086793A"/>
    <w:rsid w:val="00882674"/>
    <w:rsid w:val="00885593"/>
    <w:rsid w:val="0088744C"/>
    <w:rsid w:val="008A2698"/>
    <w:rsid w:val="00915BC8"/>
    <w:rsid w:val="00936DE7"/>
    <w:rsid w:val="009508C2"/>
    <w:rsid w:val="00951D83"/>
    <w:rsid w:val="00983D0A"/>
    <w:rsid w:val="009D1328"/>
    <w:rsid w:val="009F103E"/>
    <w:rsid w:val="00A10BE6"/>
    <w:rsid w:val="00A37D44"/>
    <w:rsid w:val="00A40355"/>
    <w:rsid w:val="00A7235E"/>
    <w:rsid w:val="00A866D2"/>
    <w:rsid w:val="00AA2363"/>
    <w:rsid w:val="00AE3FB2"/>
    <w:rsid w:val="00AE5F72"/>
    <w:rsid w:val="00B352C4"/>
    <w:rsid w:val="00B471FD"/>
    <w:rsid w:val="00BF4C36"/>
    <w:rsid w:val="00C5435C"/>
    <w:rsid w:val="00C91B5E"/>
    <w:rsid w:val="00CA753A"/>
    <w:rsid w:val="00CF145F"/>
    <w:rsid w:val="00D13E74"/>
    <w:rsid w:val="00D97700"/>
    <w:rsid w:val="00DC51F2"/>
    <w:rsid w:val="00DD11E8"/>
    <w:rsid w:val="00DF5F53"/>
    <w:rsid w:val="00E913ED"/>
    <w:rsid w:val="00EB4CB9"/>
    <w:rsid w:val="00EB792D"/>
    <w:rsid w:val="00F05255"/>
    <w:rsid w:val="00F131A2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01A2-1186-47AC-A92C-66806C5D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17</cp:revision>
  <cp:lastPrinted>2020-11-13T12:42:00Z</cp:lastPrinted>
  <dcterms:created xsi:type="dcterms:W3CDTF">2021-01-13T11:24:00Z</dcterms:created>
  <dcterms:modified xsi:type="dcterms:W3CDTF">2021-01-13T11:26:00Z</dcterms:modified>
</cp:coreProperties>
</file>